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pacing w:val="20"/>
          <w:sz w:val="32"/>
          <w:szCs w:val="32"/>
          <w:lang w:val="en-US" w:eastAsia="zh-CN"/>
        </w:rPr>
      </w:pPr>
      <w:bookmarkStart w:id="1" w:name="_GoBack"/>
      <w:bookmarkEnd w:id="1"/>
      <w:bookmarkStart w:id="0" w:name="_Toc11913"/>
      <w:r>
        <w:rPr>
          <w:rFonts w:hint="eastAsia" w:asciiTheme="majorEastAsia" w:hAnsiTheme="majorEastAsia" w:eastAsiaTheme="majorEastAsia" w:cstheme="majorEastAsia"/>
          <w:b/>
          <w:bCs w:val="0"/>
          <w:spacing w:val="20"/>
          <w:sz w:val="32"/>
          <w:szCs w:val="32"/>
          <w:lang w:val="en-US" w:eastAsia="zh-CN"/>
        </w:rPr>
        <w:t>南阳农业职业学院高等学历继续教育转专业申请表</w:t>
      </w:r>
      <w:bookmarkEnd w:id="0"/>
    </w:p>
    <w:p>
      <w:pPr>
        <w:pStyle w:val="2"/>
        <w:rPr>
          <w:rFonts w:hint="eastAsia"/>
        </w:rPr>
      </w:pPr>
    </w:p>
    <w:p>
      <w:pPr>
        <w:widowControl/>
        <w:tabs>
          <w:tab w:val="center" w:pos="4819"/>
          <w:tab w:val="left" w:pos="7560"/>
        </w:tabs>
        <w:spacing w:after="156" w:afterLines="50"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    编号：</w:t>
      </w:r>
    </w:p>
    <w:tbl>
      <w:tblPr>
        <w:tblStyle w:val="3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400"/>
        <w:gridCol w:w="711"/>
        <w:gridCol w:w="704"/>
        <w:gridCol w:w="1205"/>
        <w:gridCol w:w="28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原专业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47"/>
              </w:tabs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拟转专业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kern w:val="0"/>
                <w:sz w:val="24"/>
                <w:szCs w:val="24"/>
                <w:lang w:eastAsia="zh-CN"/>
              </w:rPr>
              <w:t>专业层次</w:t>
            </w:r>
          </w:p>
        </w:tc>
        <w:tc>
          <w:tcPr>
            <w:tcW w:w="3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转专业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申请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3600" w:firstLineChars="150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班主任签名：</w:t>
            </w:r>
          </w:p>
          <w:p>
            <w:pPr>
              <w:widowControl/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left="367" w:hanging="367" w:hangingChars="15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单位公章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学籍复核：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负责人签名：</w:t>
            </w:r>
          </w:p>
          <w:p>
            <w:pPr>
              <w:widowControl/>
              <w:spacing w:before="156" w:beforeLines="50"/>
              <w:ind w:left="367" w:hanging="367" w:hangingChars="153"/>
              <w:jc w:val="righ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ind w:left="367" w:hanging="367" w:hangingChars="153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YmE0N2E4YWRiODE3ODdkNDJjMWNlYWIyYmU1ZDAifQ=="/>
  </w:docVars>
  <w:rsids>
    <w:rsidRoot w:val="7EF32D39"/>
    <w:rsid w:val="0C4F653E"/>
    <w:rsid w:val="0FC84F63"/>
    <w:rsid w:val="10F841E1"/>
    <w:rsid w:val="192C1258"/>
    <w:rsid w:val="19614875"/>
    <w:rsid w:val="1CCC73CE"/>
    <w:rsid w:val="2381378F"/>
    <w:rsid w:val="2D3D2140"/>
    <w:rsid w:val="38965894"/>
    <w:rsid w:val="3B4D1A61"/>
    <w:rsid w:val="5D7E7CDE"/>
    <w:rsid w:val="69C215E9"/>
    <w:rsid w:val="7C9145A8"/>
    <w:rsid w:val="7EF3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kern w:val="0"/>
      <w:sz w:val="2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444</Characters>
  <Lines>0</Lines>
  <Paragraphs>0</Paragraphs>
  <TotalTime>16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2021-12-13T08:36:00Z</dcterms:created>
  <dc:creator>阿龙</dc:creator>
  <cp:lastModifiedBy>Administrator</cp:lastModifiedBy>
  <dcterms:modified xsi:type="dcterms:W3CDTF">2023-08-16T02:22:11Z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0538426C2D574213BE66919C35D27D90_13</vt:lpwstr>
  </property>
</Properties>
</file>